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CE" w:rsidRPr="00522452" w:rsidRDefault="000655CE" w:rsidP="000655CE">
      <w:pPr>
        <w:rPr>
          <w:rFonts w:hint="eastAsia"/>
          <w:color w:val="000000"/>
          <w:sz w:val="28"/>
          <w:szCs w:val="32"/>
        </w:rPr>
      </w:pPr>
      <w:r w:rsidRPr="009168AC">
        <w:rPr>
          <w:rFonts w:hint="eastAsia"/>
          <w:b/>
          <w:color w:val="000000"/>
          <w:sz w:val="28"/>
          <w:szCs w:val="32"/>
        </w:rPr>
        <w:t>附</w:t>
      </w:r>
      <w:r w:rsidRPr="009168AC">
        <w:rPr>
          <w:rFonts w:hint="eastAsia"/>
          <w:b/>
          <w:color w:val="000000"/>
          <w:sz w:val="28"/>
          <w:szCs w:val="32"/>
        </w:rPr>
        <w:t>4</w:t>
      </w:r>
      <w:r w:rsidRPr="009168AC">
        <w:rPr>
          <w:rFonts w:hint="eastAsia"/>
          <w:b/>
          <w:color w:val="000000"/>
          <w:sz w:val="28"/>
          <w:szCs w:val="32"/>
        </w:rPr>
        <w:t>：</w:t>
      </w:r>
      <w:r w:rsidRPr="00522452">
        <w:rPr>
          <w:rFonts w:hint="eastAsia"/>
          <w:b/>
          <w:color w:val="000000"/>
          <w:sz w:val="28"/>
          <w:szCs w:val="32"/>
        </w:rPr>
        <w:t xml:space="preserve"> </w:t>
      </w:r>
      <w:r w:rsidRPr="00522452">
        <w:rPr>
          <w:rFonts w:hint="eastAsia"/>
          <w:b/>
          <w:color w:val="000000"/>
          <w:sz w:val="28"/>
          <w:szCs w:val="32"/>
        </w:rPr>
        <w:t>上海中医药大学教育发展基金会公益性资助项目</w:t>
      </w:r>
      <w:proofErr w:type="gramStart"/>
      <w:r w:rsidRPr="00522452">
        <w:rPr>
          <w:rFonts w:hint="eastAsia"/>
          <w:b/>
          <w:color w:val="000000"/>
          <w:sz w:val="28"/>
          <w:szCs w:val="32"/>
        </w:rPr>
        <w:t>结项表</w:t>
      </w:r>
      <w:proofErr w:type="gramEnd"/>
    </w:p>
    <w:p w:rsidR="000655CE" w:rsidRPr="00522452" w:rsidRDefault="000655CE" w:rsidP="000655CE">
      <w:pPr>
        <w:jc w:val="right"/>
        <w:rPr>
          <w:color w:val="000000"/>
          <w:sz w:val="28"/>
          <w:szCs w:val="24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712"/>
        <w:gridCol w:w="2221"/>
        <w:gridCol w:w="2447"/>
      </w:tblGrid>
      <w:tr w:rsidR="000655CE" w:rsidRPr="00522452" w:rsidTr="00412C8F">
        <w:trPr>
          <w:trHeight w:val="6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</w:tr>
      <w:tr w:rsidR="000655CE" w:rsidRPr="00522452" w:rsidTr="00412C8F">
        <w:trPr>
          <w:trHeight w:val="6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项目性质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教育发展基金会（非）限定性资助</w:t>
            </w:r>
          </w:p>
        </w:tc>
      </w:tr>
      <w:tr w:rsidR="000655CE" w:rsidRPr="00522452" w:rsidTr="00412C8F">
        <w:trPr>
          <w:trHeight w:val="6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受益单位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</w:tr>
      <w:tr w:rsidR="000655CE" w:rsidRPr="00522452" w:rsidTr="00412C8F">
        <w:trPr>
          <w:trHeight w:val="6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立项时间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proofErr w:type="gramStart"/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结项时间</w:t>
            </w:r>
            <w:proofErr w:type="gramEnd"/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</w:tr>
      <w:tr w:rsidR="000655CE" w:rsidRPr="00522452" w:rsidTr="00412C8F">
        <w:trPr>
          <w:trHeight w:val="5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实施总金额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实施年限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655CE" w:rsidRPr="00522452" w:rsidTr="00412C8F">
        <w:trPr>
          <w:trHeight w:val="5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预算总金额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预算年限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</w:tr>
      <w:tr w:rsidR="000655CE" w:rsidRPr="00522452" w:rsidTr="00412C8F">
        <w:trPr>
          <w:trHeight w:val="5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</w:tr>
      <w:tr w:rsidR="000655CE" w:rsidRPr="00522452" w:rsidTr="00412C8F">
        <w:trPr>
          <w:trHeight w:val="35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项目总结（执行情况、经费使用、项目成果等）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55CE" w:rsidRPr="00522452" w:rsidRDefault="000655CE" w:rsidP="00412C8F">
            <w:pPr>
              <w:jc w:val="right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（可另附页纸）</w:t>
            </w:r>
          </w:p>
        </w:tc>
      </w:tr>
      <w:tr w:rsidR="000655CE" w:rsidRPr="00522452" w:rsidTr="00412C8F">
        <w:trPr>
          <w:trHeight w:val="126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受益单位负责人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审核意见（公章）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55CE" w:rsidRPr="00522452" w:rsidRDefault="000655CE" w:rsidP="00412C8F">
            <w:pPr>
              <w:ind w:right="480" w:firstLineChars="1650" w:firstLine="3975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年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月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日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0655CE" w:rsidRPr="00522452" w:rsidTr="00412C8F">
        <w:trPr>
          <w:trHeight w:val="12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分管校领导意见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55CE" w:rsidRPr="00522452" w:rsidRDefault="000655CE" w:rsidP="00412C8F">
            <w:pPr>
              <w:ind w:right="480" w:firstLineChars="1650" w:firstLine="3975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年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月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日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0655CE" w:rsidRPr="00522452" w:rsidTr="00412C8F">
        <w:trPr>
          <w:trHeight w:val="13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CE" w:rsidRPr="00522452" w:rsidRDefault="000655CE" w:rsidP="00412C8F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基金会秘书处审核意见（公章）</w:t>
            </w:r>
          </w:p>
        </w:tc>
        <w:tc>
          <w:tcPr>
            <w:tcW w:w="73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55CE" w:rsidRPr="00522452" w:rsidRDefault="000655CE" w:rsidP="00412C8F">
            <w:pPr>
              <w:ind w:right="480" w:firstLineChars="1650" w:firstLine="3975"/>
              <w:rPr>
                <w:rFonts w:hint="eastAsia"/>
                <w:b/>
                <w:color w:val="000000"/>
                <w:sz w:val="24"/>
                <w:szCs w:val="24"/>
              </w:rPr>
            </w:pP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年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月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 xml:space="preserve">   </w:t>
            </w:r>
            <w:r w:rsidRPr="00522452">
              <w:rPr>
                <w:rFonts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0655CE" w:rsidRDefault="000655CE" w:rsidP="000655CE">
      <w:pPr>
        <w:rPr>
          <w:rFonts w:hint="eastAsia"/>
          <w:color w:val="000000"/>
          <w:sz w:val="24"/>
          <w:szCs w:val="24"/>
        </w:rPr>
      </w:pPr>
      <w:r w:rsidRPr="00522452">
        <w:rPr>
          <w:rFonts w:hint="eastAsia"/>
          <w:color w:val="000000"/>
          <w:sz w:val="24"/>
          <w:szCs w:val="24"/>
        </w:rPr>
        <w:t>此表一式三份，上海中医药大学教育发展基金会、上海中医药大学财务处和受益单位各一份。制表：上海中医药大学教育发展基金会秘书处</w:t>
      </w:r>
    </w:p>
    <w:p w:rsidR="00681C62" w:rsidRPr="000655CE" w:rsidRDefault="00681C62"/>
    <w:sectPr w:rsidR="00681C62" w:rsidRPr="000655CE" w:rsidSect="00681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5CE"/>
    <w:rsid w:val="000655CE"/>
    <w:rsid w:val="0068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2015-09-23T05:48:00Z</dcterms:created>
  <dcterms:modified xsi:type="dcterms:W3CDTF">2015-09-23T05:48:00Z</dcterms:modified>
</cp:coreProperties>
</file>